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E0" w:rsidRDefault="001A54E0" w:rsidP="001A54E0">
      <w:pPr>
        <w:pStyle w:val="3"/>
      </w:pPr>
      <w:r>
        <w:t>Описание:</w:t>
      </w:r>
    </w:p>
    <w:p w:rsidR="001A54E0" w:rsidRDefault="007A55AE" w:rsidP="001A5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Читайте, как в 2019 году работает закон о тишине в Хабаровске и Хабаровском крае: запреты на шум ночью, ограничения на громкие звуки днем, способы борьбы с нарушителями, размеры штрафов. </w:t>
      </w:r>
    </w:p>
    <w:p w:rsidR="001A54E0" w:rsidRDefault="001A54E0" w:rsidP="001A54E0">
      <w:pPr>
        <w:pStyle w:val="3"/>
      </w:pPr>
      <w:r>
        <w:t>Отрывок:</w:t>
      </w:r>
    </w:p>
    <w:p w:rsidR="001A54E0" w:rsidRDefault="004B31A7" w:rsidP="001A54E0">
      <w:pPr>
        <w:rPr>
          <w:rFonts w:ascii="Times New Roman" w:hAnsi="Times New Roman" w:cs="Times New Roman"/>
          <w:sz w:val="24"/>
          <w:szCs w:val="24"/>
        </w:rPr>
      </w:pPr>
      <w:r w:rsidRPr="004B31A7">
        <w:rPr>
          <w:rFonts w:ascii="Times New Roman" w:hAnsi="Times New Roman" w:cs="Times New Roman"/>
          <w:sz w:val="24"/>
          <w:szCs w:val="24"/>
        </w:rPr>
        <w:t>Тихий час действует ежедневно по будним дням с 13 часов до 15 часов</w:t>
      </w:r>
    </w:p>
    <w:p w:rsidR="00381A2C" w:rsidRDefault="004051A4" w:rsidP="001A54E0">
      <w:pPr>
        <w:pStyle w:val="1"/>
      </w:pPr>
      <w:r w:rsidRPr="004051A4">
        <w:t>Закон о тишине в Хабаровском крае</w:t>
      </w:r>
    </w:p>
    <w:p w:rsidR="00C00DAD" w:rsidRPr="007A55AE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соблюдения необходимого уровня тишины </w:t>
      </w:r>
      <w:r w:rsidRPr="007A55AE">
        <w:rPr>
          <w:rFonts w:ascii="Times New Roman" w:hAnsi="Times New Roman" w:cs="Times New Roman"/>
          <w:sz w:val="24"/>
          <w:szCs w:val="24"/>
        </w:rPr>
        <w:t xml:space="preserve">в </w:t>
      </w:r>
      <w:r w:rsidRPr="007A55AE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 домах</w:t>
      </w:r>
      <w:r w:rsidR="00AB708D" w:rsidRPr="007A55AE">
        <w:rPr>
          <w:rFonts w:ascii="Times New Roman" w:hAnsi="Times New Roman" w:cs="Times New Roman"/>
          <w:sz w:val="24"/>
          <w:szCs w:val="24"/>
        </w:rPr>
        <w:t xml:space="preserve"> может стать причиной серь</w:t>
      </w:r>
      <w:r w:rsidR="001A54E0" w:rsidRPr="007A55AE">
        <w:rPr>
          <w:rFonts w:ascii="Times New Roman" w:hAnsi="Times New Roman" w:cs="Times New Roman"/>
          <w:sz w:val="24"/>
          <w:szCs w:val="24"/>
        </w:rPr>
        <w:t>е</w:t>
      </w:r>
      <w:r w:rsidR="00AB708D" w:rsidRPr="007A55AE">
        <w:rPr>
          <w:rFonts w:ascii="Times New Roman" w:hAnsi="Times New Roman" w:cs="Times New Roman"/>
          <w:sz w:val="24"/>
          <w:szCs w:val="24"/>
        </w:rPr>
        <w:t>зных конфликтов.</w:t>
      </w:r>
      <w:r w:rsidRPr="007A55AE">
        <w:rPr>
          <w:rFonts w:ascii="Times New Roman" w:hAnsi="Times New Roman" w:cs="Times New Roman"/>
          <w:sz w:val="24"/>
          <w:szCs w:val="24"/>
        </w:rPr>
        <w:t xml:space="preserve"> </w:t>
      </w:r>
      <w:r w:rsidR="00A2094E" w:rsidRPr="007A55AE">
        <w:rPr>
          <w:rFonts w:ascii="Times New Roman" w:hAnsi="Times New Roman" w:cs="Times New Roman"/>
          <w:sz w:val="24"/>
          <w:szCs w:val="24"/>
        </w:rPr>
        <w:t xml:space="preserve">Причем неудобства могут быть доставлены обеим сторонам: и тому, кто хочет покоя в доме, и тому, кому </w:t>
      </w:r>
      <w:r w:rsidR="00C00DAD" w:rsidRPr="007A55A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2094E" w:rsidRPr="007A55AE">
        <w:rPr>
          <w:rFonts w:ascii="Times New Roman" w:hAnsi="Times New Roman" w:cs="Times New Roman"/>
          <w:sz w:val="24"/>
          <w:szCs w:val="24"/>
        </w:rPr>
        <w:t xml:space="preserve">выполнять шумные работы. </w:t>
      </w:r>
      <w:r w:rsidRPr="007A55AE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C00DAD" w:rsidRPr="007A55AE">
        <w:rPr>
          <w:rFonts w:ascii="Times New Roman" w:hAnsi="Times New Roman" w:cs="Times New Roman"/>
          <w:sz w:val="24"/>
          <w:szCs w:val="24"/>
        </w:rPr>
        <w:t xml:space="preserve">спокойствия </w:t>
      </w:r>
      <w:r w:rsidRPr="007A55AE">
        <w:rPr>
          <w:rFonts w:ascii="Times New Roman" w:hAnsi="Times New Roman" w:cs="Times New Roman"/>
          <w:sz w:val="24"/>
          <w:szCs w:val="24"/>
        </w:rPr>
        <w:t>в жил</w:t>
      </w:r>
      <w:r w:rsidR="00C00DAD" w:rsidRPr="007A55AE">
        <w:rPr>
          <w:rFonts w:ascii="Times New Roman" w:hAnsi="Times New Roman" w:cs="Times New Roman"/>
          <w:sz w:val="24"/>
          <w:szCs w:val="24"/>
        </w:rPr>
        <w:t xml:space="preserve">ых зданиях </w:t>
      </w:r>
      <w:r w:rsidRPr="007A55AE">
        <w:rPr>
          <w:rFonts w:ascii="Times New Roman" w:hAnsi="Times New Roman" w:cs="Times New Roman"/>
          <w:sz w:val="24"/>
          <w:szCs w:val="24"/>
        </w:rPr>
        <w:t xml:space="preserve">существует ряд нормативных актов, </w:t>
      </w:r>
      <w:r w:rsidR="00C00DAD" w:rsidRPr="007A55AE">
        <w:rPr>
          <w:rFonts w:ascii="Times New Roman" w:hAnsi="Times New Roman" w:cs="Times New Roman"/>
          <w:sz w:val="24"/>
          <w:szCs w:val="24"/>
        </w:rPr>
        <w:t>положения которых не</w:t>
      </w:r>
      <w:r w:rsidR="00A2094E" w:rsidRPr="007A55AE">
        <w:rPr>
          <w:rFonts w:ascii="Times New Roman" w:hAnsi="Times New Roman" w:cs="Times New Roman"/>
          <w:sz w:val="24"/>
          <w:szCs w:val="24"/>
        </w:rPr>
        <w:t>обходимо знать</w:t>
      </w:r>
      <w:r w:rsidR="00C00DAD" w:rsidRPr="007A55AE">
        <w:rPr>
          <w:rFonts w:ascii="Times New Roman" w:hAnsi="Times New Roman" w:cs="Times New Roman"/>
          <w:sz w:val="24"/>
          <w:szCs w:val="24"/>
        </w:rPr>
        <w:t>.</w:t>
      </w:r>
    </w:p>
    <w:p w:rsidR="003759E9" w:rsidRDefault="00C00DAD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закон о тишине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Хабаровском крае</w:t>
      </w:r>
      <w:r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2019 году,</w:t>
      </w:r>
      <w:r w:rsidRPr="007B26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  <w:r w:rsidRPr="007B26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которого можно </w:t>
      </w:r>
      <w:r w:rsidRPr="007A55AE">
        <w:rPr>
          <w:rFonts w:ascii="Times New Roman" w:hAnsi="Times New Roman" w:cs="Times New Roman"/>
          <w:color w:val="000000" w:themeColor="text1"/>
          <w:sz w:val="24"/>
          <w:szCs w:val="24"/>
        </w:rPr>
        <w:t>скачать</w:t>
      </w:r>
      <w:r>
        <w:rPr>
          <w:rFonts w:ascii="Times New Roman" w:hAnsi="Times New Roman" w:cs="Times New Roman"/>
          <w:sz w:val="24"/>
          <w:szCs w:val="24"/>
        </w:rPr>
        <w:t xml:space="preserve"> по ссылке ниже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его </w:t>
      </w:r>
      <w:r w:rsidR="00A2094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ами об установлении запрето</w:t>
      </w:r>
      <w:r w:rsidR="007A55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шум в дневное и ночное время поможет </w:t>
      </w:r>
      <w:r w:rsidR="00A2094E">
        <w:rPr>
          <w:rFonts w:ascii="Times New Roman" w:hAnsi="Times New Roman" w:cs="Times New Roman"/>
          <w:sz w:val="24"/>
          <w:szCs w:val="24"/>
        </w:rPr>
        <w:t>защитить сво</w:t>
      </w:r>
      <w:r w:rsidR="001A54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право на тишину.</w:t>
      </w:r>
    </w:p>
    <w:p w:rsidR="003759E9" w:rsidRDefault="003759E9" w:rsidP="001A54E0">
      <w:pPr>
        <w:pStyle w:val="2"/>
      </w:pPr>
      <w:r>
        <w:t>Что говорит закон</w:t>
      </w:r>
    </w:p>
    <w:p w:rsidR="00C00DAD" w:rsidRDefault="00C00DAD" w:rsidP="00C0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0E">
        <w:rPr>
          <w:rFonts w:ascii="Times New Roman" w:hAnsi="Times New Roman" w:cs="Times New Roman"/>
          <w:color w:val="000000" w:themeColor="text1"/>
          <w:sz w:val="24"/>
          <w:szCs w:val="24"/>
        </w:rPr>
        <w:t>Под документом, который принято называть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3759E9"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акон о тишине в </w:t>
      </w:r>
      <w:r w:rsidR="001D39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Хабаровском крае</w:t>
      </w:r>
      <w:r w:rsidR="00375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59E9"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понимают нормы статьи 34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Кодекса об административных правонарушениях </w:t>
      </w:r>
      <w:r w:rsidRPr="00706CF2">
        <w:rPr>
          <w:rFonts w:ascii="Times New Roman" w:hAnsi="Times New Roman" w:cs="Times New Roman"/>
          <w:sz w:val="24"/>
          <w:szCs w:val="24"/>
        </w:rPr>
        <w:t xml:space="preserve">(в </w:t>
      </w:r>
      <w:r w:rsidRPr="00706CF2">
        <w:rPr>
          <w:rFonts w:ascii="Times New Roman" w:hAnsi="Times New Roman" w:cs="Times New Roman"/>
          <w:color w:val="000000" w:themeColor="text1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от 25.07.2018). На данный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ссылаться, </w:t>
      </w:r>
      <w:r>
        <w:rPr>
          <w:rFonts w:ascii="Times New Roman" w:hAnsi="Times New Roman" w:cs="Times New Roman"/>
          <w:sz w:val="24"/>
          <w:szCs w:val="24"/>
        </w:rPr>
        <w:t xml:space="preserve">когда нужно призвать расшумевшихся соседей к порядку и </w:t>
      </w: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себе и своей семье подходящие условия </w:t>
      </w:r>
      <w:r>
        <w:rPr>
          <w:rFonts w:ascii="Times New Roman" w:hAnsi="Times New Roman" w:cs="Times New Roman"/>
          <w:sz w:val="24"/>
          <w:szCs w:val="24"/>
        </w:rPr>
        <w:t>для полноценного отдыха.</w:t>
      </w:r>
    </w:p>
    <w:p w:rsidR="003759E9" w:rsidRDefault="00C00DAD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Названный закон </w:t>
      </w:r>
      <w:r w:rsidR="003759E9">
        <w:rPr>
          <w:rFonts w:ascii="Times New Roman" w:hAnsi="Times New Roman" w:cs="Times New Roman"/>
          <w:sz w:val="24"/>
          <w:szCs w:val="24"/>
        </w:rPr>
        <w:t>является не единственным нормативным актом, регулирующим вопросы тишины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1D39B1">
        <w:rPr>
          <w:rFonts w:ascii="Times New Roman" w:hAnsi="Times New Roman" w:cs="Times New Roman"/>
          <w:sz w:val="24"/>
          <w:szCs w:val="24"/>
        </w:rPr>
        <w:t>сть и федеральные нормы</w:t>
      </w:r>
      <w:r w:rsidR="003759E9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3759E9" w:rsidRPr="0044495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</w:t>
      </w:r>
      <w:r w:rsidR="0037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 о</w:t>
      </w:r>
      <w:r w:rsidR="003759E9">
        <w:rPr>
          <w:rFonts w:ascii="Times New Roman" w:hAnsi="Times New Roman" w:cs="Times New Roman"/>
          <w:sz w:val="24"/>
          <w:szCs w:val="24"/>
        </w:rPr>
        <w:t>твечает на вопрос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59E9"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proofErr w:type="spellStart"/>
      <w:r w:rsidR="003759E9"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скольки</w:t>
      </w:r>
      <w:proofErr w:type="spellEnd"/>
      <w:r w:rsidR="003759E9" w:rsidRPr="0093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можно </w:t>
      </w:r>
      <w:r w:rsidR="00375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слушать громко музыку</w:t>
      </w:r>
      <w:r w:rsidRPr="00C00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проводить отделочные работы, шуметь, </w:t>
      </w:r>
      <w:r w:rsidR="003759E9" w:rsidRPr="00C00DAD">
        <w:rPr>
          <w:rFonts w:ascii="Times New Roman" w:hAnsi="Times New Roman" w:cs="Times New Roman"/>
          <w:sz w:val="24"/>
          <w:szCs w:val="24"/>
        </w:rPr>
        <w:t xml:space="preserve">то федеральные акты устанавливают </w:t>
      </w:r>
      <w:r w:rsidRPr="00C00DA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3759E9" w:rsidRPr="00C00DAD">
        <w:rPr>
          <w:rFonts w:ascii="Times New Roman" w:hAnsi="Times New Roman" w:cs="Times New Roman"/>
          <w:sz w:val="24"/>
          <w:szCs w:val="24"/>
        </w:rPr>
        <w:t xml:space="preserve">максимального уровня шума, как </w:t>
      </w:r>
      <w:r w:rsidR="00FF1137">
        <w:rPr>
          <w:rFonts w:ascii="Times New Roman" w:hAnsi="Times New Roman" w:cs="Times New Roman"/>
          <w:sz w:val="24"/>
          <w:szCs w:val="24"/>
        </w:rPr>
        <w:t xml:space="preserve">для </w:t>
      </w:r>
      <w:r w:rsidR="003759E9" w:rsidRPr="00C00DAD">
        <w:rPr>
          <w:rFonts w:ascii="Times New Roman" w:hAnsi="Times New Roman" w:cs="Times New Roman"/>
          <w:color w:val="000000" w:themeColor="text1"/>
          <w:sz w:val="24"/>
          <w:szCs w:val="24"/>
        </w:rPr>
        <w:t>дневно</w:t>
      </w:r>
      <w:r w:rsidR="00FF1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го, так и для ночного </w:t>
      </w:r>
      <w:r w:rsidR="003759E9" w:rsidRPr="00C00DAD">
        <w:rPr>
          <w:rFonts w:ascii="Times New Roman" w:hAnsi="Times New Roman" w:cs="Times New Roman"/>
          <w:color w:val="000000" w:themeColor="text1"/>
          <w:sz w:val="24"/>
          <w:szCs w:val="24"/>
        </w:rPr>
        <w:t>врем</w:t>
      </w:r>
      <w:r w:rsidR="00FF1137">
        <w:rPr>
          <w:rFonts w:ascii="Times New Roman" w:hAnsi="Times New Roman" w:cs="Times New Roman"/>
          <w:color w:val="000000" w:themeColor="text1"/>
          <w:sz w:val="24"/>
          <w:szCs w:val="24"/>
        </w:rPr>
        <w:t>ени</w:t>
      </w:r>
      <w:r w:rsidR="003759E9" w:rsidRPr="00C00DAD">
        <w:rPr>
          <w:rFonts w:ascii="Times New Roman" w:hAnsi="Times New Roman" w:cs="Times New Roman"/>
          <w:sz w:val="24"/>
          <w:szCs w:val="24"/>
        </w:rPr>
        <w:t>.</w:t>
      </w:r>
    </w:p>
    <w:p w:rsidR="00AC537F" w:rsidRPr="00AC537F" w:rsidRDefault="00AC537F" w:rsidP="00A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37F">
        <w:rPr>
          <w:rFonts w:ascii="Times New Roman" w:hAnsi="Times New Roman" w:cs="Times New Roman"/>
          <w:sz w:val="24"/>
          <w:szCs w:val="24"/>
        </w:rPr>
        <w:t>Читайте про законы о тишине в соседних регионах:</w:t>
      </w:r>
    </w:p>
    <w:p w:rsidR="00AC537F" w:rsidRPr="00AC537F" w:rsidRDefault="00AC537F" w:rsidP="00AC53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C537F">
          <w:rPr>
            <w:rStyle w:val="a5"/>
            <w:rFonts w:ascii="Times New Roman" w:hAnsi="Times New Roman" w:cs="Times New Roman"/>
            <w:sz w:val="24"/>
            <w:szCs w:val="24"/>
          </w:rPr>
          <w:t>в Забайкальском крае</w:t>
        </w:r>
      </w:hyperlink>
      <w:r w:rsidRPr="00AC537F">
        <w:rPr>
          <w:rFonts w:ascii="Times New Roman" w:hAnsi="Times New Roman" w:cs="Times New Roman"/>
          <w:sz w:val="24"/>
          <w:szCs w:val="24"/>
        </w:rPr>
        <w:t>;</w:t>
      </w:r>
    </w:p>
    <w:p w:rsidR="00AC537F" w:rsidRPr="00AC537F" w:rsidRDefault="00AC537F" w:rsidP="00AC53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C537F">
          <w:rPr>
            <w:rStyle w:val="a5"/>
            <w:rFonts w:ascii="Times New Roman" w:hAnsi="Times New Roman" w:cs="Times New Roman"/>
            <w:sz w:val="24"/>
            <w:szCs w:val="24"/>
          </w:rPr>
          <w:t>в Амурской области</w:t>
        </w:r>
      </w:hyperlink>
      <w:r w:rsidRPr="00AC537F">
        <w:rPr>
          <w:rFonts w:ascii="Times New Roman" w:hAnsi="Times New Roman" w:cs="Times New Roman"/>
          <w:sz w:val="24"/>
          <w:szCs w:val="24"/>
        </w:rPr>
        <w:t>;</w:t>
      </w:r>
    </w:p>
    <w:p w:rsidR="00AC537F" w:rsidRPr="00AC537F" w:rsidRDefault="00AC537F" w:rsidP="00AC53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C537F">
          <w:rPr>
            <w:rStyle w:val="a5"/>
            <w:rFonts w:ascii="Times New Roman" w:hAnsi="Times New Roman" w:cs="Times New Roman"/>
            <w:sz w:val="24"/>
            <w:szCs w:val="24"/>
          </w:rPr>
          <w:t>в республике Бурятия</w:t>
        </w:r>
      </w:hyperlink>
      <w:r w:rsidRPr="00AC537F">
        <w:rPr>
          <w:rFonts w:ascii="Times New Roman" w:hAnsi="Times New Roman" w:cs="Times New Roman"/>
          <w:sz w:val="24"/>
          <w:szCs w:val="24"/>
        </w:rPr>
        <w:t>;</w:t>
      </w:r>
    </w:p>
    <w:p w:rsidR="00AC537F" w:rsidRPr="00AC537F" w:rsidRDefault="00AC537F" w:rsidP="00AC53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C537F">
          <w:rPr>
            <w:rStyle w:val="a5"/>
            <w:rFonts w:ascii="Times New Roman" w:hAnsi="Times New Roman" w:cs="Times New Roman"/>
            <w:sz w:val="24"/>
            <w:szCs w:val="24"/>
          </w:rPr>
          <w:t>в Магаданской области</w:t>
        </w:r>
      </w:hyperlink>
      <w:r w:rsidRPr="00AC537F">
        <w:rPr>
          <w:rFonts w:ascii="Times New Roman" w:hAnsi="Times New Roman" w:cs="Times New Roman"/>
          <w:sz w:val="24"/>
          <w:szCs w:val="24"/>
        </w:rPr>
        <w:t>.</w:t>
      </w:r>
    </w:p>
    <w:p w:rsidR="003759E9" w:rsidRDefault="003759E9" w:rsidP="001A54E0">
      <w:pPr>
        <w:pStyle w:val="2"/>
      </w:pPr>
      <w:bookmarkStart w:id="0" w:name="_GoBack"/>
      <w:bookmarkEnd w:id="0"/>
      <w:r>
        <w:t>Федеральные нормы</w:t>
      </w:r>
    </w:p>
    <w:p w:rsidR="00C00DAD" w:rsidRDefault="00C00DAD" w:rsidP="00375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установления т</w:t>
      </w:r>
      <w:r w:rsidR="003759E9">
        <w:rPr>
          <w:rFonts w:ascii="Times New Roman" w:hAnsi="Times New Roman" w:cs="Times New Roman"/>
          <w:sz w:val="24"/>
          <w:szCs w:val="24"/>
        </w:rPr>
        <w:t>ишин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59E9">
        <w:rPr>
          <w:rFonts w:ascii="Times New Roman" w:hAnsi="Times New Roman" w:cs="Times New Roman"/>
          <w:sz w:val="24"/>
          <w:szCs w:val="24"/>
        </w:rPr>
        <w:t xml:space="preserve"> </w:t>
      </w:r>
      <w:r w:rsidR="003759E9" w:rsidRPr="00706CF2">
        <w:rPr>
          <w:rFonts w:ascii="Times New Roman" w:hAnsi="Times New Roman" w:cs="Times New Roman"/>
          <w:sz w:val="24"/>
          <w:szCs w:val="24"/>
        </w:rPr>
        <w:t xml:space="preserve">в </w:t>
      </w:r>
      <w:r w:rsidR="001D39B1" w:rsidRPr="00706CF2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706CF2">
        <w:rPr>
          <w:rFonts w:ascii="Times New Roman" w:hAnsi="Times New Roman" w:cs="Times New Roman"/>
          <w:sz w:val="24"/>
          <w:szCs w:val="24"/>
        </w:rPr>
        <w:t xml:space="preserve"> (далее — </w:t>
      </w:r>
      <w:r w:rsidR="003759E9" w:rsidRPr="00706CF2">
        <w:rPr>
          <w:rFonts w:ascii="Times New Roman" w:hAnsi="Times New Roman" w:cs="Times New Roman"/>
          <w:sz w:val="24"/>
          <w:szCs w:val="24"/>
        </w:rPr>
        <w:t>МКД</w:t>
      </w:r>
      <w:r w:rsidR="001D39B1" w:rsidRPr="00706CF2">
        <w:rPr>
          <w:rFonts w:ascii="Times New Roman" w:hAnsi="Times New Roman" w:cs="Times New Roman"/>
          <w:sz w:val="24"/>
          <w:szCs w:val="24"/>
        </w:rPr>
        <w:t>)</w:t>
      </w:r>
      <w:r w:rsidR="003759E9" w:rsidRPr="00706CF2">
        <w:rPr>
          <w:rFonts w:ascii="Times New Roman" w:hAnsi="Times New Roman" w:cs="Times New Roman"/>
          <w:sz w:val="24"/>
          <w:szCs w:val="24"/>
        </w:rPr>
        <w:t xml:space="preserve"> </w:t>
      </w:r>
      <w:r w:rsidRPr="00706CF2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3759E9" w:rsidRPr="00706CF2">
        <w:rPr>
          <w:rFonts w:ascii="Times New Roman" w:hAnsi="Times New Roman" w:cs="Times New Roman"/>
          <w:sz w:val="24"/>
          <w:szCs w:val="24"/>
        </w:rPr>
        <w:t>стать</w:t>
      </w:r>
      <w:r w:rsidRPr="00706CF2">
        <w:rPr>
          <w:rFonts w:ascii="Times New Roman" w:hAnsi="Times New Roman" w:cs="Times New Roman"/>
          <w:sz w:val="24"/>
          <w:szCs w:val="24"/>
        </w:rPr>
        <w:t xml:space="preserve">я </w:t>
      </w:r>
      <w:r w:rsidR="003759E9" w:rsidRPr="00706CF2">
        <w:rPr>
          <w:rFonts w:ascii="Times New Roman" w:hAnsi="Times New Roman" w:cs="Times New Roman"/>
          <w:sz w:val="24"/>
          <w:szCs w:val="24"/>
        </w:rPr>
        <w:t xml:space="preserve">23 </w:t>
      </w:r>
      <w:r w:rsidR="003759E9" w:rsidRPr="00706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№ 52-ФЗ от 30.03.1999</w:t>
      </w:r>
      <w:r w:rsidR="00FF1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ней сказано, что ж</w:t>
      </w:r>
      <w:r w:rsidR="003759E9" w:rsidRPr="00706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илые дома</w:t>
      </w:r>
      <w:r w:rsidR="00375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строятся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строительными и санитарными нормами и </w:t>
      </w:r>
      <w:r w:rsidR="00FF11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должны отвечать им по уровню шума. Уточненные т</w:t>
      </w:r>
      <w:r w:rsidR="00375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 w:rsidRP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участках) содержатся </w:t>
      </w:r>
      <w:r w:rsidR="003759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разделе </w:t>
      </w:r>
      <w:r w:rsidR="00706C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="00706CF2" w:rsidRPr="0099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9E9" w:rsidRPr="00995DA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3759E9" w:rsidRPr="00995DA9">
        <w:rPr>
          <w:rFonts w:ascii="Times New Roman" w:eastAsia="Times New Roman" w:hAnsi="Times New Roman" w:cs="Times New Roman"/>
          <w:color w:val="000000"/>
          <w:sz w:val="24"/>
          <w:szCs w:val="24"/>
        </w:rPr>
        <w:t>2.1.2.2645-10</w:t>
      </w:r>
      <w:r w:rsidR="0037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59E9" w:rsidRPr="001D40D8" w:rsidRDefault="00FF1137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37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ормативы для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МКД</w:t>
      </w:r>
      <w:r w:rsidR="003759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59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759E9" w:rsidRPr="00E92368" w:rsidRDefault="003759E9" w:rsidP="003759E9">
      <w:pPr>
        <w:pStyle w:val="a4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децибел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с 7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до 23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59E9" w:rsidRDefault="003759E9" w:rsidP="003759E9">
      <w:pPr>
        <w:pStyle w:val="a4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децибел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с 23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о 7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59E9" w:rsidRDefault="003759E9" w:rsidP="00375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прилегающей </w:t>
      </w:r>
      <w:r w:rsidRPr="00706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выше:</w:t>
      </w:r>
    </w:p>
    <w:p w:rsidR="003759E9" w:rsidRPr="00E92368" w:rsidRDefault="003759E9" w:rsidP="003759E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70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ецибел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с 7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до 23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.00;</w:t>
      </w:r>
    </w:p>
    <w:p w:rsidR="003759E9" w:rsidRPr="00E92368" w:rsidRDefault="003759E9" w:rsidP="003759E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60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ецибел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с 23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до 7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Pr="00E923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0DAD" w:rsidRDefault="001D39B1" w:rsidP="001D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Замером уровня звуков занимаются сотрудники </w:t>
      </w:r>
      <w:proofErr w:type="spellStart"/>
      <w:r w:rsidRP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C00DAD" w:rsidRP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, но к ним</w:t>
      </w:r>
      <w:r w:rsidR="00C00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случаях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шум производит юридическое лицо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едомство не выполняет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покой нарушается обычными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жильц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МКД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 указано в п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1.19 Методических указаний МУК 4.3.2194-07.</w:t>
      </w:r>
    </w:p>
    <w:p w:rsidR="00C00DAD" w:rsidRDefault="001D39B1" w:rsidP="001D3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полез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если шум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офисном помещении,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производственно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предприятии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располагающемся на 1 этаже дома или в непосредственной близости </w:t>
      </w:r>
      <w:r w:rsidR="00706CF2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него</w:t>
      </w:r>
      <w:r w:rsidR="00C00DAD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поступления жалобы сотрудники службы произведут исследования и выдадут заключение, которое подтвердит или опровергнет наличие нарушений. Если они имеются, то для защиты прав жильцы могут обратиться с заявлением в суд или прокуратуру.</w:t>
      </w:r>
    </w:p>
    <w:p w:rsidR="003759E9" w:rsidRDefault="003759E9" w:rsidP="001A54E0">
      <w:pPr>
        <w:pStyle w:val="2"/>
        <w:rPr>
          <w:rFonts w:eastAsia="Times New Roman"/>
        </w:rPr>
      </w:pPr>
      <w:r w:rsidRPr="00CC53E2">
        <w:rPr>
          <w:rFonts w:eastAsia="Times New Roman"/>
        </w:rPr>
        <w:t>Региональные нормы</w:t>
      </w:r>
    </w:p>
    <w:p w:rsidR="00C00DAD" w:rsidRDefault="001D39B1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B1">
        <w:rPr>
          <w:rFonts w:ascii="Times New Roman" w:hAnsi="Times New Roman" w:cs="Times New Roman"/>
          <w:sz w:val="24"/>
          <w:szCs w:val="24"/>
        </w:rPr>
        <w:t xml:space="preserve">Для борьбы с шумными </w:t>
      </w:r>
      <w:r w:rsidRPr="00706CF2">
        <w:rPr>
          <w:rFonts w:ascii="Times New Roman" w:hAnsi="Times New Roman" w:cs="Times New Roman"/>
          <w:sz w:val="24"/>
          <w:szCs w:val="24"/>
        </w:rPr>
        <w:t xml:space="preserve">соседями </w:t>
      </w:r>
      <w:r w:rsidR="0022307D" w:rsidRPr="00706CF2">
        <w:rPr>
          <w:rFonts w:ascii="Times New Roman" w:hAnsi="Times New Roman" w:cs="Times New Roman"/>
          <w:sz w:val="24"/>
          <w:szCs w:val="24"/>
        </w:rPr>
        <w:t>н</w:t>
      </w:r>
      <w:r w:rsidR="0022307D">
        <w:rPr>
          <w:rFonts w:ascii="Times New Roman" w:hAnsi="Times New Roman" w:cs="Times New Roman"/>
          <w:sz w:val="24"/>
          <w:szCs w:val="24"/>
        </w:rPr>
        <w:t>ужно</w:t>
      </w:r>
      <w:r w:rsidRPr="001D39B1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C00DAD">
        <w:rPr>
          <w:rFonts w:ascii="Times New Roman" w:hAnsi="Times New Roman" w:cs="Times New Roman"/>
          <w:sz w:val="24"/>
          <w:szCs w:val="24"/>
        </w:rPr>
        <w:t>законодательством субъекта. В</w:t>
      </w:r>
      <w:r w:rsidR="00C00DAD">
        <w:rPr>
          <w:rFonts w:ascii="Times New Roman" w:hAnsi="Times New Roman" w:cs="Times New Roman"/>
          <w:sz w:val="24"/>
          <w:szCs w:val="24"/>
        </w:rPr>
        <w:t xml:space="preserve"> </w:t>
      </w:r>
      <w:r w:rsidR="00C00DAD">
        <w:rPr>
          <w:rFonts w:ascii="Times New Roman" w:hAnsi="Times New Roman" w:cs="Times New Roman"/>
          <w:sz w:val="24"/>
          <w:szCs w:val="24"/>
        </w:rPr>
        <w:t xml:space="preserve">краевом </w:t>
      </w:r>
      <w:r w:rsidR="00C00DAD">
        <w:rPr>
          <w:rFonts w:ascii="Times New Roman" w:hAnsi="Times New Roman" w:cs="Times New Roman"/>
          <w:sz w:val="24"/>
          <w:szCs w:val="24"/>
        </w:rPr>
        <w:t>Кодексе об административных правонарушениях</w:t>
      </w:r>
      <w:r w:rsidR="00C00DAD" w:rsidRPr="00C00DAD">
        <w:rPr>
          <w:rFonts w:ascii="Times New Roman" w:hAnsi="Times New Roman" w:cs="Times New Roman"/>
          <w:sz w:val="24"/>
          <w:szCs w:val="24"/>
        </w:rPr>
        <w:t xml:space="preserve"> </w:t>
      </w:r>
      <w:r w:rsidR="00C00DAD">
        <w:rPr>
          <w:rFonts w:ascii="Times New Roman" w:hAnsi="Times New Roman" w:cs="Times New Roman"/>
          <w:sz w:val="24"/>
          <w:szCs w:val="24"/>
        </w:rPr>
        <w:t>указано</w:t>
      </w:r>
      <w:r w:rsidR="00C00DAD">
        <w:rPr>
          <w:rFonts w:ascii="Times New Roman" w:hAnsi="Times New Roman" w:cs="Times New Roman"/>
          <w:sz w:val="24"/>
          <w:szCs w:val="24"/>
        </w:rPr>
        <w:t xml:space="preserve">, </w:t>
      </w:r>
      <w:r w:rsidR="00C00DAD">
        <w:rPr>
          <w:rFonts w:ascii="Times New Roman" w:hAnsi="Times New Roman" w:cs="Times New Roman"/>
          <w:b/>
          <w:sz w:val="24"/>
          <w:szCs w:val="24"/>
        </w:rPr>
        <w:t>д</w:t>
      </w:r>
      <w:r w:rsidR="003759E9" w:rsidRPr="00CC53E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3759E9" w:rsidRPr="00CC53E2">
        <w:rPr>
          <w:rFonts w:ascii="Times New Roman" w:hAnsi="Times New Roman" w:cs="Times New Roman"/>
          <w:b/>
          <w:sz w:val="24"/>
          <w:szCs w:val="24"/>
        </w:rPr>
        <w:t>скольки</w:t>
      </w:r>
      <w:proofErr w:type="spellEnd"/>
      <w:r w:rsidR="003759E9" w:rsidRPr="00CC53E2">
        <w:rPr>
          <w:rFonts w:ascii="Times New Roman" w:hAnsi="Times New Roman" w:cs="Times New Roman"/>
          <w:b/>
          <w:sz w:val="24"/>
          <w:szCs w:val="24"/>
        </w:rPr>
        <w:t xml:space="preserve"> можно шуметь в квартире в </w:t>
      </w:r>
      <w:r>
        <w:rPr>
          <w:rFonts w:ascii="Times New Roman" w:hAnsi="Times New Roman" w:cs="Times New Roman"/>
          <w:b/>
          <w:sz w:val="24"/>
          <w:szCs w:val="24"/>
        </w:rPr>
        <w:t>Хабаровском крае</w:t>
      </w:r>
      <w:r w:rsidR="003759E9" w:rsidRPr="00CC53E2">
        <w:rPr>
          <w:rFonts w:ascii="Times New Roman" w:hAnsi="Times New Roman" w:cs="Times New Roman"/>
          <w:b/>
          <w:sz w:val="24"/>
          <w:szCs w:val="24"/>
        </w:rPr>
        <w:t xml:space="preserve"> по закону о тишине</w:t>
      </w:r>
      <w:r w:rsidR="00375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9E9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тишины установлен:</w:t>
      </w:r>
    </w:p>
    <w:p w:rsidR="003759E9" w:rsidRPr="00D559B6" w:rsidRDefault="003759E9" w:rsidP="003759E9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59B6">
        <w:rPr>
          <w:rFonts w:ascii="Times New Roman" w:hAnsi="Times New Roman" w:cs="Times New Roman"/>
          <w:sz w:val="24"/>
          <w:szCs w:val="24"/>
        </w:rPr>
        <w:t xml:space="preserve"> будние дни с 2</w:t>
      </w:r>
      <w:r w:rsidR="004B31A7">
        <w:rPr>
          <w:rFonts w:ascii="Times New Roman" w:hAnsi="Times New Roman" w:cs="Times New Roman"/>
          <w:sz w:val="24"/>
          <w:szCs w:val="24"/>
        </w:rPr>
        <w:t>2</w:t>
      </w:r>
      <w:r w:rsidRPr="00D559B6">
        <w:rPr>
          <w:rFonts w:ascii="Times New Roman" w:hAnsi="Times New Roman" w:cs="Times New Roman"/>
          <w:sz w:val="24"/>
          <w:szCs w:val="24"/>
        </w:rPr>
        <w:t xml:space="preserve"> час</w:t>
      </w:r>
      <w:r w:rsidR="004B31A7">
        <w:rPr>
          <w:rFonts w:ascii="Times New Roman" w:hAnsi="Times New Roman" w:cs="Times New Roman"/>
          <w:sz w:val="24"/>
          <w:szCs w:val="24"/>
        </w:rPr>
        <w:t>ов</w:t>
      </w:r>
      <w:r w:rsidRPr="00D559B6">
        <w:rPr>
          <w:rFonts w:ascii="Times New Roman" w:hAnsi="Times New Roman" w:cs="Times New Roman"/>
          <w:sz w:val="24"/>
          <w:szCs w:val="24"/>
        </w:rPr>
        <w:t xml:space="preserve"> до </w:t>
      </w:r>
      <w:r w:rsidR="0022307D">
        <w:rPr>
          <w:rFonts w:ascii="Times New Roman" w:hAnsi="Times New Roman" w:cs="Times New Roman"/>
          <w:sz w:val="24"/>
          <w:szCs w:val="24"/>
        </w:rPr>
        <w:t>7</w:t>
      </w:r>
      <w:r w:rsidRPr="00D559B6">
        <w:rPr>
          <w:rFonts w:ascii="Times New Roman" w:hAnsi="Times New Roman" w:cs="Times New Roman"/>
          <w:sz w:val="24"/>
          <w:szCs w:val="24"/>
        </w:rPr>
        <w:t xml:space="preserve"> часов утра;</w:t>
      </w:r>
    </w:p>
    <w:p w:rsidR="003759E9" w:rsidRPr="00D559B6" w:rsidRDefault="003759E9" w:rsidP="003759E9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59B6">
        <w:rPr>
          <w:rFonts w:ascii="Times New Roman" w:hAnsi="Times New Roman" w:cs="Times New Roman"/>
          <w:sz w:val="24"/>
          <w:szCs w:val="24"/>
        </w:rPr>
        <w:t xml:space="preserve"> выходные и праздничные дни с 22 часов до 10 часов утра.</w:t>
      </w:r>
    </w:p>
    <w:p w:rsidR="004B31A7" w:rsidRPr="004B31A7" w:rsidRDefault="004B31A7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ответить на вопрос, </w:t>
      </w:r>
      <w:r w:rsidRPr="00D559B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D559B6">
        <w:rPr>
          <w:rFonts w:ascii="Times New Roman" w:hAnsi="Times New Roman" w:cs="Times New Roman"/>
          <w:b/>
          <w:sz w:val="24"/>
          <w:szCs w:val="24"/>
        </w:rPr>
        <w:t>скольки</w:t>
      </w:r>
      <w:proofErr w:type="spellEnd"/>
      <w:r w:rsidRPr="00D559B6">
        <w:rPr>
          <w:rFonts w:ascii="Times New Roman" w:hAnsi="Times New Roman" w:cs="Times New Roman"/>
          <w:b/>
          <w:sz w:val="24"/>
          <w:szCs w:val="24"/>
        </w:rPr>
        <w:t xml:space="preserve"> можно делать ремонт</w:t>
      </w:r>
      <w:r w:rsidRPr="004B31A7">
        <w:rPr>
          <w:rFonts w:ascii="Times New Roman" w:hAnsi="Times New Roman" w:cs="Times New Roman"/>
          <w:sz w:val="24"/>
          <w:szCs w:val="24"/>
        </w:rPr>
        <w:t>, можно следующим образом: в будни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1A7">
        <w:rPr>
          <w:rFonts w:ascii="Times New Roman" w:hAnsi="Times New Roman" w:cs="Times New Roman"/>
          <w:sz w:val="24"/>
          <w:szCs w:val="24"/>
        </w:rPr>
        <w:t xml:space="preserve"> </w:t>
      </w:r>
      <w:r w:rsidRPr="004B31A7">
        <w:rPr>
          <w:rFonts w:ascii="Times New Roman" w:hAnsi="Times New Roman" w:cs="Times New Roman"/>
          <w:sz w:val="24"/>
          <w:szCs w:val="24"/>
        </w:rPr>
        <w:t>по выходным и праздникам — до 22:00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A7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B6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22307D">
        <w:rPr>
          <w:rFonts w:ascii="Times New Roman" w:hAnsi="Times New Roman" w:cs="Times New Roman"/>
          <w:sz w:val="24"/>
          <w:szCs w:val="24"/>
        </w:rPr>
        <w:t>края</w:t>
      </w:r>
      <w:r w:rsidRPr="00D559B6">
        <w:rPr>
          <w:rFonts w:ascii="Times New Roman" w:hAnsi="Times New Roman" w:cs="Times New Roman"/>
          <w:sz w:val="24"/>
          <w:szCs w:val="24"/>
        </w:rPr>
        <w:t xml:space="preserve"> посчитали необходимым ограничить </w:t>
      </w:r>
      <w:r w:rsidR="004B31A7">
        <w:rPr>
          <w:rFonts w:ascii="Times New Roman" w:hAnsi="Times New Roman" w:cs="Times New Roman"/>
          <w:sz w:val="24"/>
          <w:szCs w:val="24"/>
        </w:rPr>
        <w:t xml:space="preserve">шум </w:t>
      </w:r>
      <w:r w:rsidRPr="00D559B6">
        <w:rPr>
          <w:rFonts w:ascii="Times New Roman" w:hAnsi="Times New Roman" w:cs="Times New Roman"/>
          <w:sz w:val="24"/>
          <w:szCs w:val="24"/>
        </w:rPr>
        <w:t>не только вечер</w:t>
      </w:r>
      <w:r w:rsidR="004B31A7">
        <w:rPr>
          <w:rFonts w:ascii="Times New Roman" w:hAnsi="Times New Roman" w:cs="Times New Roman"/>
          <w:sz w:val="24"/>
          <w:szCs w:val="24"/>
        </w:rPr>
        <w:t xml:space="preserve">ом. В Хабаровске и иных населенных пунктах </w:t>
      </w:r>
      <w:r w:rsidRPr="00D559B6">
        <w:rPr>
          <w:rFonts w:ascii="Times New Roman" w:hAnsi="Times New Roman" w:cs="Times New Roman"/>
          <w:sz w:val="24"/>
          <w:szCs w:val="24"/>
        </w:rPr>
        <w:t xml:space="preserve">ввели </w:t>
      </w:r>
      <w:r w:rsidRPr="004B31A7">
        <w:rPr>
          <w:rFonts w:ascii="Times New Roman" w:hAnsi="Times New Roman" w:cs="Times New Roman"/>
          <w:sz w:val="24"/>
          <w:szCs w:val="24"/>
        </w:rPr>
        <w:t>перерыв для шумных работ в дневное время</w:t>
      </w:r>
      <w:proofErr w:type="gramStart"/>
      <w:r w:rsidR="004B3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31A7">
        <w:rPr>
          <w:rFonts w:ascii="Times New Roman" w:hAnsi="Times New Roman" w:cs="Times New Roman"/>
          <w:sz w:val="24"/>
          <w:szCs w:val="24"/>
        </w:rPr>
        <w:t xml:space="preserve"> Т</w:t>
      </w:r>
      <w:r w:rsidRPr="004B31A7">
        <w:rPr>
          <w:rFonts w:ascii="Times New Roman" w:hAnsi="Times New Roman" w:cs="Times New Roman"/>
          <w:sz w:val="24"/>
          <w:szCs w:val="24"/>
        </w:rPr>
        <w:t>ихий час</w:t>
      </w:r>
      <w:r w:rsidR="004B31A7">
        <w:rPr>
          <w:rFonts w:ascii="Times New Roman" w:hAnsi="Times New Roman" w:cs="Times New Roman"/>
          <w:sz w:val="24"/>
          <w:szCs w:val="24"/>
        </w:rPr>
        <w:t xml:space="preserve"> д</w:t>
      </w:r>
      <w:r w:rsidRPr="00D559B6">
        <w:rPr>
          <w:rFonts w:ascii="Times New Roman" w:hAnsi="Times New Roman" w:cs="Times New Roman"/>
          <w:sz w:val="24"/>
          <w:szCs w:val="24"/>
        </w:rPr>
        <w:t>ействует ежедневно по будним дням с 13 часов до 15 часов. В выходные дни, а также в праздники такого ограничения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A7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4B31A7">
        <w:rPr>
          <w:rFonts w:ascii="Times New Roman" w:hAnsi="Times New Roman" w:cs="Times New Roman"/>
          <w:sz w:val="24"/>
          <w:szCs w:val="24"/>
        </w:rPr>
        <w:t xml:space="preserve">как следует из толкования </w:t>
      </w:r>
      <w:r w:rsidRPr="00D559B6">
        <w:rPr>
          <w:rFonts w:ascii="Times New Roman" w:hAnsi="Times New Roman" w:cs="Times New Roman"/>
          <w:b/>
          <w:sz w:val="24"/>
          <w:szCs w:val="24"/>
        </w:rPr>
        <w:t>закон</w:t>
      </w:r>
      <w:r w:rsidR="004B31A7">
        <w:rPr>
          <w:rFonts w:ascii="Times New Roman" w:hAnsi="Times New Roman" w:cs="Times New Roman"/>
          <w:b/>
          <w:sz w:val="24"/>
          <w:szCs w:val="24"/>
        </w:rPr>
        <w:t>а</w:t>
      </w:r>
      <w:r w:rsidRPr="00D55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7D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  <w:r w:rsidRPr="00D559B6">
        <w:rPr>
          <w:rFonts w:ascii="Times New Roman" w:hAnsi="Times New Roman" w:cs="Times New Roman"/>
          <w:b/>
          <w:sz w:val="24"/>
          <w:szCs w:val="24"/>
        </w:rPr>
        <w:t xml:space="preserve"> о тишине 2019 года</w:t>
      </w:r>
      <w:r w:rsidR="004B31A7">
        <w:rPr>
          <w:rFonts w:ascii="Times New Roman" w:hAnsi="Times New Roman" w:cs="Times New Roman"/>
          <w:b/>
          <w:sz w:val="24"/>
          <w:szCs w:val="24"/>
        </w:rPr>
        <w:t>,</w:t>
      </w:r>
      <w:r w:rsidRPr="00D559B6">
        <w:rPr>
          <w:rFonts w:ascii="Times New Roman" w:hAnsi="Times New Roman" w:cs="Times New Roman"/>
          <w:b/>
          <w:sz w:val="24"/>
          <w:szCs w:val="24"/>
        </w:rPr>
        <w:t xml:space="preserve"> ремонтные работы</w:t>
      </w:r>
      <w:r>
        <w:rPr>
          <w:rFonts w:ascii="Times New Roman" w:hAnsi="Times New Roman" w:cs="Times New Roman"/>
          <w:sz w:val="24"/>
          <w:szCs w:val="24"/>
        </w:rPr>
        <w:t xml:space="preserve"> по выходным </w:t>
      </w:r>
      <w:r w:rsidR="004B31A7">
        <w:rPr>
          <w:rFonts w:ascii="Times New Roman" w:hAnsi="Times New Roman" w:cs="Times New Roman"/>
          <w:sz w:val="24"/>
          <w:szCs w:val="24"/>
        </w:rPr>
        <w:t xml:space="preserve">можно выполнять в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4B31A7">
        <w:rPr>
          <w:rFonts w:ascii="Times New Roman" w:hAnsi="Times New Roman" w:cs="Times New Roman"/>
          <w:sz w:val="24"/>
          <w:szCs w:val="24"/>
        </w:rPr>
        <w:t xml:space="preserve"> с 10 часов утра до </w:t>
      </w:r>
      <w:r>
        <w:rPr>
          <w:rFonts w:ascii="Times New Roman" w:hAnsi="Times New Roman" w:cs="Times New Roman"/>
          <w:sz w:val="24"/>
          <w:szCs w:val="24"/>
        </w:rPr>
        <w:t xml:space="preserve">22 часов </w:t>
      </w:r>
      <w:r w:rsidR="004B31A7">
        <w:rPr>
          <w:rFonts w:ascii="Times New Roman" w:hAnsi="Times New Roman" w:cs="Times New Roman"/>
          <w:sz w:val="24"/>
          <w:szCs w:val="24"/>
        </w:rPr>
        <w:t>вечера, а по будням — с 7 утра до 13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B31A7">
        <w:rPr>
          <w:rFonts w:ascii="Times New Roman" w:hAnsi="Times New Roman" w:cs="Times New Roman"/>
          <w:sz w:val="24"/>
          <w:szCs w:val="24"/>
        </w:rPr>
        <w:t>, а затем с 15 часов до 22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9E9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ночное время, а также во время </w:t>
      </w:r>
      <w:r w:rsidRPr="004B31A7">
        <w:rPr>
          <w:rFonts w:ascii="Times New Roman" w:hAnsi="Times New Roman" w:cs="Times New Roman"/>
          <w:sz w:val="24"/>
          <w:szCs w:val="24"/>
        </w:rPr>
        <w:t>тихого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1A7">
        <w:rPr>
          <w:rFonts w:ascii="Times New Roman" w:hAnsi="Times New Roman" w:cs="Times New Roman"/>
          <w:sz w:val="24"/>
          <w:szCs w:val="24"/>
        </w:rPr>
        <w:t xml:space="preserve">в </w:t>
      </w:r>
      <w:r w:rsidR="004B31A7">
        <w:rPr>
          <w:rFonts w:ascii="Times New Roman" w:hAnsi="Times New Roman" w:cs="Times New Roman"/>
          <w:sz w:val="24"/>
          <w:szCs w:val="24"/>
        </w:rPr>
        <w:t>Хабаровско</w:t>
      </w:r>
      <w:r w:rsidR="004B31A7">
        <w:rPr>
          <w:rFonts w:ascii="Times New Roman" w:hAnsi="Times New Roman" w:cs="Times New Roman"/>
          <w:sz w:val="24"/>
          <w:szCs w:val="24"/>
        </w:rPr>
        <w:t>м</w:t>
      </w:r>
      <w:r w:rsidR="004B31A7">
        <w:rPr>
          <w:rFonts w:ascii="Times New Roman" w:hAnsi="Times New Roman" w:cs="Times New Roman"/>
          <w:sz w:val="24"/>
          <w:szCs w:val="24"/>
        </w:rPr>
        <w:t xml:space="preserve"> кра</w:t>
      </w:r>
      <w:r w:rsidR="004B31A7">
        <w:rPr>
          <w:rFonts w:ascii="Times New Roman" w:hAnsi="Times New Roman" w:cs="Times New Roman"/>
          <w:sz w:val="24"/>
          <w:szCs w:val="24"/>
        </w:rPr>
        <w:t>е</w:t>
      </w:r>
      <w:r w:rsidR="004B3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31A7">
        <w:rPr>
          <w:rFonts w:ascii="Times New Roman" w:hAnsi="Times New Roman" w:cs="Times New Roman"/>
          <w:sz w:val="24"/>
          <w:szCs w:val="24"/>
        </w:rPr>
        <w:t>территории</w:t>
      </w:r>
      <w:r w:rsidR="004B31A7" w:rsidRPr="004B31A7">
        <w:rPr>
          <w:rFonts w:ascii="Times New Roman" w:hAnsi="Times New Roman" w:cs="Times New Roman"/>
          <w:sz w:val="24"/>
          <w:szCs w:val="24"/>
        </w:rPr>
        <w:t xml:space="preserve"> МКД, частных домов, в общежитиях, во дворах</w:t>
      </w:r>
      <w:r>
        <w:rPr>
          <w:rFonts w:ascii="Times New Roman" w:hAnsi="Times New Roman" w:cs="Times New Roman"/>
          <w:sz w:val="24"/>
          <w:szCs w:val="24"/>
        </w:rPr>
        <w:t xml:space="preserve"> запрещены </w:t>
      </w:r>
      <w:r w:rsidR="0022307D">
        <w:rPr>
          <w:rFonts w:ascii="Times New Roman" w:hAnsi="Times New Roman" w:cs="Times New Roman"/>
          <w:sz w:val="24"/>
          <w:szCs w:val="24"/>
        </w:rPr>
        <w:t>любые шумные действия,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59E9" w:rsidRPr="00D559B6" w:rsidRDefault="003759E9" w:rsidP="003759E9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559B6">
        <w:rPr>
          <w:rFonts w:ascii="Times New Roman" w:hAnsi="Times New Roman" w:cs="Times New Roman"/>
          <w:sz w:val="24"/>
          <w:szCs w:val="24"/>
        </w:rPr>
        <w:t>емонт и строительство;</w:t>
      </w:r>
    </w:p>
    <w:p w:rsidR="004B31A7" w:rsidRDefault="003759E9" w:rsidP="003759E9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59B6">
        <w:rPr>
          <w:rFonts w:ascii="Times New Roman" w:hAnsi="Times New Roman" w:cs="Times New Roman"/>
          <w:sz w:val="24"/>
          <w:szCs w:val="24"/>
        </w:rPr>
        <w:t>спользования звуковоспроизводящей аппаратуры (телевизоры, магнитофоны</w:t>
      </w:r>
      <w:r w:rsidR="004B31A7">
        <w:rPr>
          <w:rFonts w:ascii="Times New Roman" w:hAnsi="Times New Roman" w:cs="Times New Roman"/>
          <w:sz w:val="24"/>
          <w:szCs w:val="24"/>
        </w:rPr>
        <w:t>, приемники и пр.</w:t>
      </w:r>
      <w:r w:rsidRPr="00D559B6">
        <w:rPr>
          <w:rFonts w:ascii="Times New Roman" w:hAnsi="Times New Roman" w:cs="Times New Roman"/>
          <w:sz w:val="24"/>
          <w:szCs w:val="24"/>
        </w:rPr>
        <w:t>)</w:t>
      </w:r>
      <w:r w:rsidR="004B31A7">
        <w:rPr>
          <w:rFonts w:ascii="Times New Roman" w:hAnsi="Times New Roman" w:cs="Times New Roman"/>
          <w:sz w:val="24"/>
          <w:szCs w:val="24"/>
        </w:rPr>
        <w:t>;</w:t>
      </w:r>
    </w:p>
    <w:p w:rsidR="003759E9" w:rsidRPr="00D559B6" w:rsidRDefault="004B31A7" w:rsidP="003759E9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способы создания шума, которые нарушают покой граждан</w:t>
      </w:r>
      <w:r w:rsidR="0022307D">
        <w:rPr>
          <w:rFonts w:ascii="Times New Roman" w:hAnsi="Times New Roman" w:cs="Times New Roman"/>
          <w:sz w:val="24"/>
          <w:szCs w:val="24"/>
        </w:rPr>
        <w:t>.</w:t>
      </w:r>
    </w:p>
    <w:p w:rsidR="00BC1A54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тишине не прид</w:t>
      </w:r>
      <w:r w:rsidR="001A54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соблюдать</w:t>
      </w:r>
      <w:r w:rsidR="00BC1A54">
        <w:rPr>
          <w:rFonts w:ascii="Times New Roman" w:hAnsi="Times New Roman" w:cs="Times New Roman"/>
          <w:sz w:val="24"/>
          <w:szCs w:val="24"/>
        </w:rPr>
        <w:t>:</w:t>
      </w:r>
    </w:p>
    <w:p w:rsidR="00BC1A54" w:rsidRPr="00BC1A54" w:rsidRDefault="00BC1A54" w:rsidP="00BC1A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>П</w:t>
      </w:r>
      <w:r w:rsidR="003759E9" w:rsidRPr="00BC1A54">
        <w:rPr>
          <w:rFonts w:ascii="Times New Roman" w:hAnsi="Times New Roman" w:cs="Times New Roman"/>
          <w:sz w:val="24"/>
          <w:szCs w:val="24"/>
        </w:rPr>
        <w:t>ри выполнении работ по ликвидации чрезвычайных ситуаций</w:t>
      </w:r>
      <w:r w:rsidRPr="00BC1A54">
        <w:rPr>
          <w:rFonts w:ascii="Times New Roman" w:hAnsi="Times New Roman" w:cs="Times New Roman"/>
          <w:sz w:val="24"/>
          <w:szCs w:val="24"/>
        </w:rPr>
        <w:t>.</w:t>
      </w:r>
    </w:p>
    <w:p w:rsidR="003759E9" w:rsidRPr="00BC1A54" w:rsidRDefault="00BC1A54" w:rsidP="00BC1A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3759E9" w:rsidRPr="00BC1A54">
        <w:rPr>
          <w:rFonts w:ascii="Times New Roman" w:hAnsi="Times New Roman" w:cs="Times New Roman"/>
          <w:sz w:val="24"/>
          <w:szCs w:val="24"/>
        </w:rPr>
        <w:t xml:space="preserve">действий, направленных на обеспечение безопасности </w:t>
      </w:r>
      <w:r w:rsidR="004B31A7" w:rsidRPr="00BC1A54">
        <w:rPr>
          <w:rFonts w:ascii="Times New Roman" w:hAnsi="Times New Roman" w:cs="Times New Roman"/>
          <w:sz w:val="24"/>
          <w:szCs w:val="24"/>
        </w:rPr>
        <w:t>людей</w:t>
      </w:r>
      <w:r w:rsidR="003759E9" w:rsidRPr="00BC1A54">
        <w:rPr>
          <w:rFonts w:ascii="Times New Roman" w:hAnsi="Times New Roman" w:cs="Times New Roman"/>
          <w:sz w:val="24"/>
          <w:szCs w:val="24"/>
        </w:rPr>
        <w:t>.</w:t>
      </w:r>
    </w:p>
    <w:p w:rsidR="00BC1A54" w:rsidRPr="00BC1A54" w:rsidRDefault="00BC1A54" w:rsidP="00BC1A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 xml:space="preserve">При предотвращении совершения преступлений. </w:t>
      </w:r>
    </w:p>
    <w:p w:rsidR="003759E9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>Если соседи или иные лица нарушают покой в МКД ночью или во время тихого часа, то следует вызывать полицию.</w:t>
      </w:r>
      <w:r>
        <w:rPr>
          <w:rFonts w:ascii="Times New Roman" w:hAnsi="Times New Roman" w:cs="Times New Roman"/>
          <w:sz w:val="24"/>
          <w:szCs w:val="24"/>
        </w:rPr>
        <w:t xml:space="preserve"> Органы правопорядка зафиксируют данное правонарушение, а </w:t>
      </w:r>
      <w:r w:rsidR="00A14791">
        <w:rPr>
          <w:rFonts w:ascii="Times New Roman" w:hAnsi="Times New Roman" w:cs="Times New Roman"/>
          <w:sz w:val="24"/>
          <w:szCs w:val="24"/>
        </w:rPr>
        <w:t>виновников подвергнут наказанию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9E9" w:rsidRDefault="003759E9" w:rsidP="001A54E0">
      <w:pPr>
        <w:pStyle w:val="2"/>
      </w:pPr>
      <w:r>
        <w:t>Ответственность за нарушение тишины</w:t>
      </w:r>
    </w:p>
    <w:p w:rsidR="003759E9" w:rsidRDefault="00A14791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4">
        <w:rPr>
          <w:rFonts w:ascii="Times New Roman" w:hAnsi="Times New Roman" w:cs="Times New Roman"/>
          <w:sz w:val="24"/>
          <w:szCs w:val="24"/>
        </w:rPr>
        <w:t>Как указывает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3759E9" w:rsidRPr="00C50524">
        <w:rPr>
          <w:rFonts w:ascii="Times New Roman" w:hAnsi="Times New Roman" w:cs="Times New Roman"/>
          <w:b/>
          <w:sz w:val="24"/>
          <w:szCs w:val="24"/>
        </w:rPr>
        <w:t>акон о тишине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59E9" w:rsidRPr="00C5052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2307D">
        <w:rPr>
          <w:rFonts w:ascii="Times New Roman" w:hAnsi="Times New Roman" w:cs="Times New Roman"/>
          <w:b/>
          <w:sz w:val="24"/>
          <w:szCs w:val="24"/>
        </w:rPr>
        <w:t>Хабаровске</w:t>
      </w:r>
      <w:r w:rsidR="003759E9" w:rsidRPr="00C50524">
        <w:rPr>
          <w:rFonts w:ascii="Times New Roman" w:hAnsi="Times New Roman" w:cs="Times New Roman"/>
          <w:b/>
          <w:sz w:val="24"/>
          <w:szCs w:val="24"/>
        </w:rPr>
        <w:t xml:space="preserve"> и области в 2019 штрафы</w:t>
      </w:r>
      <w:r w:rsidR="0037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нарушение тишины ночью или в </w:t>
      </w:r>
      <w:r w:rsidRPr="00C87DCD">
        <w:rPr>
          <w:rFonts w:ascii="Times New Roman" w:hAnsi="Times New Roman" w:cs="Times New Roman"/>
          <w:b/>
          <w:sz w:val="24"/>
          <w:szCs w:val="24"/>
        </w:rPr>
        <w:t>тихий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3759E9">
        <w:rPr>
          <w:rFonts w:ascii="Times New Roman" w:hAnsi="Times New Roman" w:cs="Times New Roman"/>
          <w:sz w:val="24"/>
          <w:szCs w:val="24"/>
        </w:rPr>
        <w:t>в следующ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759E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3759E9">
        <w:rPr>
          <w:rFonts w:ascii="Times New Roman" w:hAnsi="Times New Roman" w:cs="Times New Roman"/>
          <w:sz w:val="24"/>
          <w:szCs w:val="24"/>
        </w:rPr>
        <w:t>:</w:t>
      </w:r>
    </w:p>
    <w:p w:rsidR="003759E9" w:rsidRDefault="003759E9" w:rsidP="003759E9">
      <w:pPr>
        <w:pStyle w:val="HTML"/>
        <w:numPr>
          <w:ilvl w:val="0"/>
          <w:numId w:val="3"/>
        </w:num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 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 до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3759E9" w:rsidRDefault="003759E9" w:rsidP="003759E9">
      <w:pPr>
        <w:pStyle w:val="HTML"/>
        <w:numPr>
          <w:ilvl w:val="0"/>
          <w:numId w:val="3"/>
        </w:num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должностных лиц 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 руб. до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руб.;</w:t>
      </w:r>
    </w:p>
    <w:p w:rsidR="003759E9" w:rsidRDefault="003759E9" w:rsidP="003759E9">
      <w:pPr>
        <w:pStyle w:val="HTML"/>
        <w:numPr>
          <w:ilvl w:val="0"/>
          <w:numId w:val="3"/>
        </w:num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 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 руб. до </w:t>
      </w:r>
      <w:r w:rsidR="000A786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</w:t>
      </w:r>
    </w:p>
    <w:p w:rsidR="003759E9" w:rsidRDefault="003759E9" w:rsidP="00375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совершении </w:t>
      </w:r>
      <w:r w:rsidR="00A14791">
        <w:rPr>
          <w:rFonts w:ascii="Times New Roman" w:hAnsi="Times New Roman" w:cs="Times New Roman"/>
          <w:sz w:val="24"/>
          <w:szCs w:val="24"/>
        </w:rPr>
        <w:t xml:space="preserve">аналогичного нарушения </w:t>
      </w:r>
      <w:r>
        <w:rPr>
          <w:rFonts w:ascii="Times New Roman" w:hAnsi="Times New Roman" w:cs="Times New Roman"/>
          <w:sz w:val="24"/>
          <w:szCs w:val="24"/>
        </w:rPr>
        <w:t>в течение года прид</w:t>
      </w:r>
      <w:r w:rsidR="001A54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заплатить штраф в увеличенном размере. Он составит:</w:t>
      </w:r>
    </w:p>
    <w:p w:rsidR="003759E9" w:rsidRDefault="003759E9" w:rsidP="003759E9">
      <w:pPr>
        <w:pStyle w:val="HTML"/>
        <w:numPr>
          <w:ilvl w:val="0"/>
          <w:numId w:val="3"/>
        </w:num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 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455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 до 5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руб.;</w:t>
      </w:r>
    </w:p>
    <w:p w:rsidR="003759E9" w:rsidRDefault="003759E9" w:rsidP="003759E9">
      <w:pPr>
        <w:pStyle w:val="HTML"/>
        <w:numPr>
          <w:ilvl w:val="0"/>
          <w:numId w:val="3"/>
        </w:numPr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должностных лиц 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455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 руб. до </w:t>
      </w:r>
      <w:r w:rsidR="0064553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14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 руб.;</w:t>
      </w:r>
    </w:p>
    <w:p w:rsidR="00BC1A54" w:rsidRPr="00BC1A54" w:rsidRDefault="00A14791" w:rsidP="00A14791">
      <w:pPr>
        <w:pStyle w:val="HTML"/>
        <w:numPr>
          <w:ilvl w:val="0"/>
          <w:numId w:val="3"/>
        </w:numPr>
        <w:shd w:val="clear" w:color="auto" w:fill="FFFFFF"/>
        <w:spacing w:line="225" w:lineRule="atLeast"/>
        <w:ind w:left="851"/>
        <w:rPr>
          <w:color w:val="000000"/>
        </w:rPr>
      </w:pPr>
      <w:r w:rsidRPr="00BC1A54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 — </w:t>
      </w:r>
      <w:r w:rsidR="003759E9" w:rsidRPr="00BC1A54">
        <w:rPr>
          <w:rFonts w:ascii="Times New Roman" w:hAnsi="Times New Roman" w:cs="Times New Roman"/>
          <w:color w:val="000000"/>
          <w:sz w:val="24"/>
          <w:szCs w:val="24"/>
        </w:rPr>
        <w:t>от 1</w:t>
      </w:r>
      <w:r w:rsidR="0064553F" w:rsidRPr="00BC1A5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C1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9E9" w:rsidRPr="00BC1A54">
        <w:rPr>
          <w:rFonts w:ascii="Times New Roman" w:hAnsi="Times New Roman" w:cs="Times New Roman"/>
          <w:color w:val="000000"/>
          <w:sz w:val="24"/>
          <w:szCs w:val="24"/>
        </w:rPr>
        <w:t>000 руб. до 20</w:t>
      </w:r>
      <w:r w:rsidRPr="00BC1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9E9" w:rsidRPr="00BC1A54">
        <w:rPr>
          <w:rFonts w:ascii="Times New Roman" w:hAnsi="Times New Roman" w:cs="Times New Roman"/>
          <w:color w:val="000000"/>
          <w:sz w:val="24"/>
          <w:szCs w:val="24"/>
        </w:rPr>
        <w:t>000 руб.</w:t>
      </w:r>
    </w:p>
    <w:p w:rsidR="00BC1A54" w:rsidRDefault="00BC1A54" w:rsidP="00BC1A54">
      <w:pPr>
        <w:pStyle w:val="HTML"/>
        <w:shd w:val="clear" w:color="auto" w:fill="FFFFFF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C1A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не наступает, когда действия виновника образуют состав иного правонарушения (к примеру, мелкого хулиганства). В этом случае его накажут по другой статье.</w:t>
      </w:r>
    </w:p>
    <w:p w:rsidR="004051A4" w:rsidRDefault="00A14791" w:rsidP="00BC1A54">
      <w:pPr>
        <w:pStyle w:val="HTML"/>
        <w:shd w:val="clear" w:color="auto" w:fill="FFFFFF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C1A54">
        <w:rPr>
          <w:rFonts w:ascii="Times New Roman" w:hAnsi="Times New Roman" w:cs="Times New Roman"/>
          <w:color w:val="000000"/>
          <w:sz w:val="24"/>
          <w:szCs w:val="24"/>
        </w:rPr>
        <w:t xml:space="preserve">Скачать текст закона о тишине, действующего в Хабаровском крае в 201 9 году, можно </w:t>
      </w:r>
      <w:r w:rsidRPr="00A14791">
        <w:rPr>
          <w:rFonts w:ascii="Times New Roman" w:hAnsi="Times New Roman" w:cs="Times New Roman"/>
          <w:color w:val="000000"/>
          <w:sz w:val="24"/>
          <w:szCs w:val="24"/>
        </w:rPr>
        <w:t xml:space="preserve">здесь. </w:t>
      </w:r>
    </w:p>
    <w:p w:rsidR="00AC537F" w:rsidRPr="00A14791" w:rsidRDefault="00AC537F" w:rsidP="00BC1A54">
      <w:pPr>
        <w:pStyle w:val="HTML"/>
        <w:shd w:val="clear" w:color="auto" w:fill="FFFFFF"/>
        <w:spacing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163E4D">
          <w:rPr>
            <w:rStyle w:val="a5"/>
            <w:rFonts w:ascii="Times New Roman" w:hAnsi="Times New Roman" w:cs="Times New Roman"/>
            <w:sz w:val="24"/>
            <w:szCs w:val="24"/>
          </w:rPr>
          <w:t>https://text.ru/antiplagiat/5d3d98b5487b4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AC537F" w:rsidRPr="00A14791" w:rsidSect="0038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741"/>
    <w:multiLevelType w:val="hybridMultilevel"/>
    <w:tmpl w:val="7486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38D"/>
    <w:multiLevelType w:val="hybridMultilevel"/>
    <w:tmpl w:val="33E6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7413"/>
    <w:multiLevelType w:val="multilevel"/>
    <w:tmpl w:val="814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01AA3"/>
    <w:multiLevelType w:val="hybridMultilevel"/>
    <w:tmpl w:val="0796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40D8"/>
    <w:multiLevelType w:val="hybridMultilevel"/>
    <w:tmpl w:val="A4D8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0E73"/>
    <w:multiLevelType w:val="hybridMultilevel"/>
    <w:tmpl w:val="1DF2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45C81"/>
    <w:multiLevelType w:val="hybridMultilevel"/>
    <w:tmpl w:val="0CC05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1A4"/>
    <w:rsid w:val="000A7860"/>
    <w:rsid w:val="001A54E0"/>
    <w:rsid w:val="001D39B1"/>
    <w:rsid w:val="0022307D"/>
    <w:rsid w:val="003759E9"/>
    <w:rsid w:val="00381A2C"/>
    <w:rsid w:val="004051A4"/>
    <w:rsid w:val="004B31A7"/>
    <w:rsid w:val="0064553F"/>
    <w:rsid w:val="00706CF2"/>
    <w:rsid w:val="00783B9C"/>
    <w:rsid w:val="007A55AE"/>
    <w:rsid w:val="00A14791"/>
    <w:rsid w:val="00A2094E"/>
    <w:rsid w:val="00AB708D"/>
    <w:rsid w:val="00AC537F"/>
    <w:rsid w:val="00BC1A54"/>
    <w:rsid w:val="00C00DAD"/>
    <w:rsid w:val="00D8009D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C"/>
  </w:style>
  <w:style w:type="paragraph" w:styleId="1">
    <w:name w:val="heading 1"/>
    <w:basedOn w:val="a"/>
    <w:next w:val="a"/>
    <w:link w:val="10"/>
    <w:uiPriority w:val="9"/>
    <w:qFormat/>
    <w:rsid w:val="001A5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59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75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59E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A5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5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5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C5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-o-tishine.ru/respublika-buryat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-o-tishine.ru/amurskaya-obla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-o-tishine.ru/zabajkalskij-kra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xt.ru/antiplagiat/5d3d98b5487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-o-tishine.ru/magadanskaya-obl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</dc:creator>
  <cp:keywords/>
  <dc:description/>
  <cp:lastModifiedBy>СЭШ</cp:lastModifiedBy>
  <cp:revision>16</cp:revision>
  <dcterms:created xsi:type="dcterms:W3CDTF">2019-07-21T18:25:00Z</dcterms:created>
  <dcterms:modified xsi:type="dcterms:W3CDTF">2019-07-28T12:49:00Z</dcterms:modified>
</cp:coreProperties>
</file>